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CF" w:rsidRDefault="00A777CF" w:rsidP="00A777CF">
      <w:pPr>
        <w:jc w:val="center"/>
        <w:rPr>
          <w:b/>
          <w:sz w:val="36"/>
          <w:szCs w:val="36"/>
        </w:rPr>
      </w:pPr>
      <w:r w:rsidRPr="00A777CF">
        <w:rPr>
          <w:b/>
          <w:sz w:val="36"/>
          <w:szCs w:val="36"/>
        </w:rPr>
        <w:t xml:space="preserve">HIGH POWERED AFGHAN DELEGATION WELCOMED </w:t>
      </w:r>
    </w:p>
    <w:p w:rsidR="009F5F99" w:rsidRPr="00A777CF" w:rsidRDefault="00A777CF" w:rsidP="00A777CF">
      <w:pPr>
        <w:jc w:val="center"/>
        <w:rPr>
          <w:b/>
          <w:sz w:val="36"/>
          <w:szCs w:val="36"/>
        </w:rPr>
      </w:pPr>
      <w:r w:rsidRPr="00A777CF">
        <w:rPr>
          <w:b/>
          <w:sz w:val="36"/>
          <w:szCs w:val="36"/>
        </w:rPr>
        <w:t xml:space="preserve">BY </w:t>
      </w:r>
      <w:r>
        <w:rPr>
          <w:b/>
          <w:sz w:val="36"/>
          <w:szCs w:val="36"/>
        </w:rPr>
        <w:t xml:space="preserve">THE </w:t>
      </w:r>
      <w:r w:rsidRPr="00A777CF">
        <w:rPr>
          <w:b/>
          <w:sz w:val="36"/>
          <w:szCs w:val="36"/>
        </w:rPr>
        <w:t>TDAP</w:t>
      </w:r>
    </w:p>
    <w:p w:rsidR="00A777CF" w:rsidRDefault="00A777CF"/>
    <w:p w:rsidR="00A777CF" w:rsidRDefault="00A777CF" w:rsidP="00A777CF">
      <w:pPr>
        <w:jc w:val="both"/>
      </w:pPr>
      <w:r>
        <w:t xml:space="preserve">A high-profile Afghan delegation headed by H.E Mr. </w:t>
      </w:r>
      <w:proofErr w:type="spellStart"/>
      <w:r>
        <w:t>Nooruddin</w:t>
      </w:r>
      <w:proofErr w:type="spellEnd"/>
      <w:r>
        <w:t xml:space="preserve"> </w:t>
      </w:r>
      <w:proofErr w:type="spellStart"/>
      <w:r>
        <w:t>Azizi</w:t>
      </w:r>
      <w:proofErr w:type="spellEnd"/>
      <w:r>
        <w:t xml:space="preserve">, Afghan Minister of Commerce, and Mr. </w:t>
      </w:r>
      <w:proofErr w:type="spellStart"/>
      <w:r>
        <w:t>Sadiqullah</w:t>
      </w:r>
      <w:proofErr w:type="spellEnd"/>
      <w:r>
        <w:t xml:space="preserve"> </w:t>
      </w:r>
      <w:proofErr w:type="spellStart"/>
      <w:r>
        <w:t>Abid</w:t>
      </w:r>
      <w:proofErr w:type="spellEnd"/>
      <w:r>
        <w:t xml:space="preserve">, Afghan Deputy Minister of Transport and Civil Aviation among other prominent state officials reached Karachi on 08-May-2023 and welcomed by the Trade Development Authority of Pakistan </w:t>
      </w:r>
      <w:r w:rsidR="00001615">
        <w:t xml:space="preserve">(TDAP) </w:t>
      </w:r>
      <w:r>
        <w:t xml:space="preserve">by extending all possible facilitation in logistics, meetings and visits etc. </w:t>
      </w:r>
    </w:p>
    <w:p w:rsidR="00001615" w:rsidRDefault="00A777CF" w:rsidP="00A777CF">
      <w:pPr>
        <w:jc w:val="both"/>
      </w:pPr>
      <w:r>
        <w:t>The purpose of this delegation is to strength</w:t>
      </w:r>
      <w:r w:rsidR="00001615">
        <w:t>en business ties with Pakistan.</w:t>
      </w:r>
    </w:p>
    <w:p w:rsidR="00A777CF" w:rsidRDefault="00A777CF" w:rsidP="00A777CF">
      <w:pPr>
        <w:jc w:val="both"/>
      </w:pPr>
      <w:r>
        <w:t xml:space="preserve">The delegates visited the KPT Headquarters as well as the port area. </w:t>
      </w:r>
      <w:r w:rsidR="00001615">
        <w:t xml:space="preserve">Moreover, the </w:t>
      </w:r>
      <w:r>
        <w:t xml:space="preserve">TDAP organized various meetings with the leadership of Federation of Pakistan Chambers of Commerce and Industries (FPCCI) and Pakistan Afghanistan Joint Chambers of Commerce and Industries (PAJCCI). </w:t>
      </w:r>
      <w:r>
        <w:t xml:space="preserve">The </w:t>
      </w:r>
      <w:r w:rsidR="00001615">
        <w:t>Honorable</w:t>
      </w:r>
      <w:r>
        <w:t xml:space="preserve"> Minister of Commerce of Afghanistan assured Pakistan business community full co</w:t>
      </w:r>
      <w:r w:rsidR="00001615">
        <w:t>operation in assisting Pakistan’</w:t>
      </w:r>
      <w:r>
        <w:t>s exports to Afghanistan and onwards</w:t>
      </w:r>
      <w:r w:rsidR="00001615">
        <w:t xml:space="preserve"> to the</w:t>
      </w:r>
      <w:r>
        <w:t xml:space="preserve"> Central Asia</w:t>
      </w:r>
      <w:r w:rsidR="00001615">
        <w:t>n states</w:t>
      </w:r>
      <w:r>
        <w:t>. He mentioned trade facilitation measures instituted by the Afghan government and assured complete t</w:t>
      </w:r>
      <w:r w:rsidR="00001615">
        <w:t xml:space="preserve">ransparency </w:t>
      </w:r>
      <w:r>
        <w:t xml:space="preserve">in business activities with </w:t>
      </w:r>
      <w:r w:rsidR="00001615">
        <w:t>neighboring</w:t>
      </w:r>
      <w:r>
        <w:t xml:space="preserve"> countries. In response</w:t>
      </w:r>
      <w:r>
        <w:t xml:space="preserve">, the Chief Executive of </w:t>
      </w:r>
      <w:r w:rsidR="00001615">
        <w:t xml:space="preserve">the </w:t>
      </w:r>
      <w:r>
        <w:t xml:space="preserve">TDAP has assured full support and cooperation in extending trade ties with </w:t>
      </w:r>
      <w:r w:rsidR="00001615">
        <w:t>Afghanistan</w:t>
      </w:r>
      <w:r>
        <w:t xml:space="preserve">. </w:t>
      </w:r>
    </w:p>
    <w:p w:rsidR="00A777CF" w:rsidRDefault="00A777CF" w:rsidP="00A777CF">
      <w:pPr>
        <w:jc w:val="both"/>
      </w:pPr>
      <w:r>
        <w:t xml:space="preserve">The delegation will visit </w:t>
      </w:r>
      <w:r w:rsidR="00001615">
        <w:t xml:space="preserve">also </w:t>
      </w:r>
      <w:r>
        <w:t>few other cities and will meet the business community of Pakistan.</w:t>
      </w:r>
      <w:bookmarkStart w:id="0" w:name="_GoBack"/>
      <w:bookmarkEnd w:id="0"/>
    </w:p>
    <w:sectPr w:rsidR="00A7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C"/>
    <w:rsid w:val="00001615"/>
    <w:rsid w:val="00820ECC"/>
    <w:rsid w:val="009F5F99"/>
    <w:rsid w:val="00A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042EB-213F-4E39-B8F4-0BFE4C2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AD</dc:creator>
  <cp:keywords/>
  <dc:description/>
  <cp:lastModifiedBy>omer AD</cp:lastModifiedBy>
  <cp:revision>2</cp:revision>
  <dcterms:created xsi:type="dcterms:W3CDTF">2023-05-09T11:55:00Z</dcterms:created>
  <dcterms:modified xsi:type="dcterms:W3CDTF">2023-05-09T12:09:00Z</dcterms:modified>
</cp:coreProperties>
</file>